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03A3">
      <w:pPr>
        <w:rPr>
          <w:rFonts w:hint="eastAsia"/>
        </w:rPr>
      </w:pPr>
      <w:r w:rsidRPr="005203A3">
        <w:t>Adapter For Apple MacBook USB 2.0 Mirco SD Card to Multi-function LAN Ethernet</w:t>
      </w:r>
    </w:p>
    <w:p w:rsidR="005203A3" w:rsidRDefault="005203A3">
      <w:pPr>
        <w:rPr>
          <w:rFonts w:hint="eastAsia"/>
        </w:rPr>
      </w:pPr>
    </w:p>
    <w:p w:rsidR="005203A3" w:rsidRDefault="005203A3">
      <w:pPr>
        <w:rPr>
          <w:rFonts w:hint="eastAsia"/>
        </w:rPr>
      </w:pPr>
    </w:p>
    <w:p w:rsidR="005203A3" w:rsidRDefault="005203A3" w:rsidP="005203A3">
      <w:r>
        <w:t>Features:</w:t>
      </w:r>
    </w:p>
    <w:p w:rsidR="005203A3" w:rsidRDefault="005203A3" w:rsidP="005203A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Support 10Mbps and 100Mbps N-way auto-negotiation operation.</w:t>
      </w:r>
    </w:p>
    <w:p w:rsidR="005203A3" w:rsidRDefault="005203A3" w:rsidP="005203A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Integrated fast Ethernet MAC,physical clip and transceiver in one chip.</w:t>
      </w:r>
    </w:p>
    <w:p w:rsidR="005203A3" w:rsidRDefault="005203A3" w:rsidP="005203A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Powered by USB port,and also can connect external power.</w:t>
      </w:r>
    </w:p>
    <w:p w:rsidR="005203A3" w:rsidRDefault="005203A3" w:rsidP="005203A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Support suspend/resume detection logic.</w:t>
      </w:r>
    </w:p>
    <w:p w:rsidR="005203A3" w:rsidRDefault="005203A3" w:rsidP="005203A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Support both full-duplex and half-duplex operations.</w:t>
      </w:r>
    </w:p>
    <w:p w:rsidR="005203A3" w:rsidRDefault="005203A3" w:rsidP="005203A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Compliant with IEEE 802.3(10Based-T) and 802.3u(100Based-TX) standards.</w:t>
      </w:r>
    </w:p>
    <w:p w:rsidR="005203A3" w:rsidRDefault="005203A3" w:rsidP="005203A3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Compliant with USB interface </w:t>
      </w:r>
    </w:p>
    <w:p w:rsidR="005203A3" w:rsidRDefault="005203A3" w:rsidP="005203A3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Expand tow hi-speed usb2.0 port to connect USB devices.</w:t>
      </w:r>
    </w:p>
    <w:p w:rsidR="005203A3" w:rsidRDefault="005203A3" w:rsidP="005203A3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Build-in SD/M2/TF memory card reader,support large capacity memory cards.</w:t>
      </w:r>
    </w:p>
    <w:p w:rsidR="005203A3" w:rsidRDefault="005203A3" w:rsidP="005203A3"/>
    <w:p w:rsidR="005203A3" w:rsidRDefault="005203A3" w:rsidP="005203A3">
      <w:pPr>
        <w:rPr>
          <w:rFonts w:hint="eastAsia"/>
        </w:rPr>
      </w:pPr>
      <w:r>
        <w:rPr>
          <w:rFonts w:hint="eastAsia"/>
        </w:rPr>
        <w:t>Package including</w:t>
      </w:r>
      <w:r>
        <w:rPr>
          <w:rFonts w:hint="eastAsia"/>
        </w:rPr>
        <w:t>：</w:t>
      </w:r>
    </w:p>
    <w:p w:rsidR="005203A3" w:rsidRPr="005203A3" w:rsidRDefault="005203A3" w:rsidP="005203A3">
      <w:r>
        <w:t>1 x White One Multi-function LAN Adapter for Apple MacBook</w:t>
      </w:r>
    </w:p>
    <w:sectPr w:rsidR="005203A3" w:rsidRPr="00520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ACF" w:rsidRDefault="00997ACF" w:rsidP="005203A3">
      <w:r>
        <w:separator/>
      </w:r>
    </w:p>
  </w:endnote>
  <w:endnote w:type="continuationSeparator" w:id="1">
    <w:p w:rsidR="00997ACF" w:rsidRDefault="00997ACF" w:rsidP="00520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ACF" w:rsidRDefault="00997ACF" w:rsidP="005203A3">
      <w:r>
        <w:separator/>
      </w:r>
    </w:p>
  </w:footnote>
  <w:footnote w:type="continuationSeparator" w:id="1">
    <w:p w:rsidR="00997ACF" w:rsidRDefault="00997ACF" w:rsidP="00520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3A3"/>
    <w:rsid w:val="005203A3"/>
    <w:rsid w:val="0099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3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3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2015-09-09T10:55:00Z</dcterms:created>
  <dcterms:modified xsi:type="dcterms:W3CDTF">2015-09-09T10:55:00Z</dcterms:modified>
</cp:coreProperties>
</file>